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0FCB" w14:textId="77777777" w:rsidR="00A144A6" w:rsidRPr="007C51FC" w:rsidRDefault="00A144A6" w:rsidP="00A144A6">
      <w:pPr>
        <w:pStyle w:val="Header"/>
        <w:jc w:val="center"/>
        <w:rPr>
          <w:b/>
          <w:sz w:val="24"/>
          <w:szCs w:val="24"/>
          <w:lang w:val="ro-RO"/>
        </w:rPr>
      </w:pPr>
    </w:p>
    <w:p w14:paraId="2BF79DB0" w14:textId="77777777" w:rsidR="00760175" w:rsidRPr="007C51FC" w:rsidRDefault="00DE7909" w:rsidP="00A144A6">
      <w:pPr>
        <w:pStyle w:val="Header"/>
        <w:jc w:val="center"/>
        <w:rPr>
          <w:b/>
          <w:sz w:val="24"/>
          <w:szCs w:val="24"/>
          <w:lang w:val="ro-RO"/>
        </w:rPr>
      </w:pPr>
      <w:r w:rsidRPr="007C51FC">
        <w:rPr>
          <w:b/>
          <w:sz w:val="24"/>
          <w:szCs w:val="24"/>
          <w:lang w:val="ro-RO"/>
        </w:rPr>
        <w:t>C</w:t>
      </w:r>
      <w:r w:rsidR="00A144A6" w:rsidRPr="007C51FC">
        <w:rPr>
          <w:b/>
          <w:sz w:val="24"/>
          <w:szCs w:val="24"/>
          <w:lang w:val="ro-RO"/>
        </w:rPr>
        <w:t>entre</w:t>
      </w:r>
      <w:r w:rsidR="00760175" w:rsidRPr="007C51FC">
        <w:rPr>
          <w:b/>
          <w:sz w:val="24"/>
          <w:szCs w:val="24"/>
          <w:lang w:val="ro-RO"/>
        </w:rPr>
        <w:t xml:space="preserve"> de evaluare</w:t>
      </w:r>
      <w:r w:rsidR="00C618E3" w:rsidRPr="007C51FC">
        <w:rPr>
          <w:b/>
          <w:sz w:val="24"/>
          <w:szCs w:val="24"/>
          <w:lang w:val="ro-RO"/>
        </w:rPr>
        <w:t xml:space="preserve"> </w:t>
      </w:r>
      <w:r w:rsidR="00192647" w:rsidRPr="007C51FC">
        <w:rPr>
          <w:b/>
          <w:sz w:val="24"/>
          <w:szCs w:val="24"/>
          <w:lang w:val="ro-RO"/>
        </w:rPr>
        <w:t xml:space="preserve">a </w:t>
      </w:r>
      <w:r w:rsidR="00802A69" w:rsidRPr="007C51FC">
        <w:rPr>
          <w:b/>
          <w:sz w:val="24"/>
          <w:szCs w:val="24"/>
          <w:lang w:val="ro-RO"/>
        </w:rPr>
        <w:t xml:space="preserve">nivelului de dezvoltare a </w:t>
      </w:r>
      <w:r w:rsidR="00253122" w:rsidRPr="007C51FC">
        <w:rPr>
          <w:b/>
          <w:sz w:val="24"/>
          <w:szCs w:val="24"/>
          <w:lang w:val="ro-RO"/>
        </w:rPr>
        <w:t>copiilor</w:t>
      </w:r>
      <w:r w:rsidR="00192647" w:rsidRPr="007C51FC">
        <w:rPr>
          <w:b/>
          <w:sz w:val="24"/>
          <w:szCs w:val="24"/>
          <w:lang w:val="ro-RO"/>
        </w:rPr>
        <w:t xml:space="preserve"> </w:t>
      </w:r>
      <w:r w:rsidR="00760175" w:rsidRPr="007C51FC">
        <w:rPr>
          <w:b/>
          <w:sz w:val="24"/>
          <w:szCs w:val="24"/>
          <w:lang w:val="ro-RO"/>
        </w:rPr>
        <w:t>pentr</w:t>
      </w:r>
      <w:r w:rsidR="00192647" w:rsidRPr="007C51FC">
        <w:rPr>
          <w:b/>
          <w:sz w:val="24"/>
          <w:szCs w:val="24"/>
          <w:lang w:val="ro-RO"/>
        </w:rPr>
        <w:t>u</w:t>
      </w:r>
      <w:r w:rsidR="00760175" w:rsidRPr="007C51FC">
        <w:rPr>
          <w:b/>
          <w:sz w:val="24"/>
          <w:szCs w:val="24"/>
          <w:lang w:val="ro-RO"/>
        </w:rPr>
        <w:t xml:space="preserve"> în</w:t>
      </w:r>
      <w:r w:rsidR="00235AD6" w:rsidRPr="007C51FC">
        <w:rPr>
          <w:b/>
          <w:sz w:val="24"/>
          <w:szCs w:val="24"/>
          <w:lang w:val="ro-RO"/>
        </w:rPr>
        <w:t xml:space="preserve">scrierea în </w:t>
      </w:r>
      <w:r w:rsidR="00736166" w:rsidRPr="007C51FC">
        <w:rPr>
          <w:b/>
          <w:sz w:val="24"/>
          <w:szCs w:val="24"/>
          <w:lang w:val="ro-RO"/>
        </w:rPr>
        <w:t>învățământul primar</w:t>
      </w:r>
    </w:p>
    <w:p w14:paraId="55693297" w14:textId="20E55A10" w:rsidR="00192647" w:rsidRPr="007C51FC" w:rsidRDefault="00C42C64" w:rsidP="00A144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1FC">
        <w:rPr>
          <w:rFonts w:ascii="Times New Roman" w:hAnsi="Times New Roman"/>
          <w:b/>
          <w:sz w:val="24"/>
          <w:szCs w:val="24"/>
        </w:rPr>
        <w:t>an şcolar 20</w:t>
      </w:r>
      <w:r w:rsidR="00453447" w:rsidRPr="007C51FC">
        <w:rPr>
          <w:rFonts w:ascii="Times New Roman" w:hAnsi="Times New Roman"/>
          <w:b/>
          <w:sz w:val="24"/>
          <w:szCs w:val="24"/>
        </w:rPr>
        <w:t>2</w:t>
      </w:r>
      <w:r w:rsidR="00FB042F">
        <w:rPr>
          <w:rFonts w:ascii="Times New Roman" w:hAnsi="Times New Roman"/>
          <w:b/>
          <w:sz w:val="24"/>
          <w:szCs w:val="24"/>
        </w:rPr>
        <w:t>3</w:t>
      </w:r>
      <w:r w:rsidRPr="007C51FC">
        <w:rPr>
          <w:rFonts w:ascii="Times New Roman" w:hAnsi="Times New Roman"/>
          <w:b/>
          <w:sz w:val="24"/>
          <w:szCs w:val="24"/>
        </w:rPr>
        <w:t>-20</w:t>
      </w:r>
      <w:r w:rsidR="00DE7909" w:rsidRPr="007C51FC">
        <w:rPr>
          <w:rFonts w:ascii="Times New Roman" w:hAnsi="Times New Roman"/>
          <w:b/>
          <w:sz w:val="24"/>
          <w:szCs w:val="24"/>
        </w:rPr>
        <w:t>2</w:t>
      </w:r>
      <w:r w:rsidR="00FB042F">
        <w:rPr>
          <w:rFonts w:ascii="Times New Roman" w:hAnsi="Times New Roman"/>
          <w:b/>
          <w:sz w:val="24"/>
          <w:szCs w:val="24"/>
        </w:rPr>
        <w:t>4</w:t>
      </w:r>
      <w:r w:rsidR="000B0BEB" w:rsidRPr="007C51FC">
        <w:rPr>
          <w:rFonts w:ascii="Times New Roman" w:hAnsi="Times New Roman"/>
          <w:b/>
          <w:sz w:val="24"/>
          <w:szCs w:val="24"/>
        </w:rPr>
        <w:t xml:space="preserve"> </w:t>
      </w:r>
      <w:r w:rsidR="00A144A6" w:rsidRPr="007C51FC">
        <w:rPr>
          <w:rFonts w:ascii="Times New Roman" w:hAnsi="Times New Roman"/>
          <w:b/>
          <w:sz w:val="24"/>
          <w:szCs w:val="24"/>
        </w:rPr>
        <w:t>j</w:t>
      </w:r>
      <w:r w:rsidR="00192647" w:rsidRPr="007C51FC">
        <w:rPr>
          <w:rFonts w:ascii="Times New Roman" w:hAnsi="Times New Roman"/>
          <w:b/>
          <w:sz w:val="24"/>
          <w:szCs w:val="24"/>
        </w:rPr>
        <w:t>udeţul Braşov</w:t>
      </w:r>
    </w:p>
    <w:tbl>
      <w:tblPr>
        <w:tblW w:w="13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06"/>
        <w:gridCol w:w="5954"/>
        <w:gridCol w:w="2331"/>
        <w:gridCol w:w="1612"/>
      </w:tblGrid>
      <w:tr w:rsidR="00A144A6" w:rsidRPr="007C51FC" w14:paraId="3AD53F9E" w14:textId="77777777" w:rsidTr="00742A5E">
        <w:trPr>
          <w:trHeight w:val="337"/>
          <w:tblHeader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8DBD" w14:textId="77777777" w:rsidR="00A144A6" w:rsidRPr="007C51FC" w:rsidRDefault="00A144A6" w:rsidP="00B4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855B0" w14:textId="77777777" w:rsidR="00A144A6" w:rsidRPr="007C51FC" w:rsidRDefault="00A144A6" w:rsidP="00B4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UNITATEA DE ÎNVĂŢĂMÂNT DESEMNATĂ CENTRU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2C77" w14:textId="77777777" w:rsidR="00A144A6" w:rsidRPr="007C51FC" w:rsidRDefault="00A144A6" w:rsidP="00B4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Zona arondată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7772" w14:textId="77777777" w:rsidR="00A144A6" w:rsidRPr="007C51FC" w:rsidRDefault="00A144A6" w:rsidP="00B4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ADRESA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1C51" w14:textId="77777777" w:rsidR="00A144A6" w:rsidRPr="007C51FC" w:rsidRDefault="00A144A6" w:rsidP="00A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NUMĂR</w:t>
            </w:r>
          </w:p>
          <w:p w14:paraId="44744058" w14:textId="77777777" w:rsidR="00A144A6" w:rsidRPr="007C51FC" w:rsidRDefault="00A144A6" w:rsidP="00A1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TELEFON</w:t>
            </w:r>
          </w:p>
        </w:tc>
      </w:tr>
      <w:tr w:rsidR="00A144A6" w:rsidRPr="007C51FC" w14:paraId="07313DF0" w14:textId="77777777" w:rsidTr="00C9293F">
        <w:trPr>
          <w:trHeight w:val="648"/>
          <w:jc w:val="center"/>
        </w:trPr>
        <w:tc>
          <w:tcPr>
            <w:tcW w:w="738" w:type="dxa"/>
            <w:vAlign w:val="center"/>
          </w:tcPr>
          <w:p w14:paraId="21F66D76" w14:textId="77777777" w:rsidR="00A144A6" w:rsidRPr="007C51FC" w:rsidRDefault="00A144A6" w:rsidP="00A144A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2806" w:type="dxa"/>
            <w:vAlign w:val="center"/>
            <w:hideMark/>
          </w:tcPr>
          <w:p w14:paraId="05D21246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Centrul Județean de Resurse și Asistență Educațională Brașov</w:t>
            </w:r>
          </w:p>
        </w:tc>
        <w:tc>
          <w:tcPr>
            <w:tcW w:w="5954" w:type="dxa"/>
            <w:hideMark/>
          </w:tcPr>
          <w:p w14:paraId="6713C911" w14:textId="77777777" w:rsidR="00A144A6" w:rsidRPr="007C51FC" w:rsidRDefault="00A144A6" w:rsidP="00A1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Municipiul Brașov</w:t>
            </w:r>
          </w:p>
          <w:p w14:paraId="7D156F82" w14:textId="77777777" w:rsidR="00A144A6" w:rsidRPr="007C51FC" w:rsidRDefault="00A144A6" w:rsidP="00A1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o-RO"/>
              </w:rPr>
              <w:t>Localităţi arondate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: Sânpetru, Bod</w:t>
            </w:r>
          </w:p>
        </w:tc>
        <w:tc>
          <w:tcPr>
            <w:tcW w:w="2331" w:type="dxa"/>
            <w:vAlign w:val="center"/>
          </w:tcPr>
          <w:p w14:paraId="3A63C25E" w14:textId="4860E6B5" w:rsidR="00A144A6" w:rsidRPr="007C51FC" w:rsidRDefault="00FB042F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Bd. Mihail Kogalniceanu 23 bl.C7 etaj III</w:t>
            </w:r>
          </w:p>
        </w:tc>
        <w:tc>
          <w:tcPr>
            <w:tcW w:w="1612" w:type="dxa"/>
            <w:vMerge w:val="restart"/>
          </w:tcPr>
          <w:p w14:paraId="2024589B" w14:textId="77777777" w:rsidR="00A144A6" w:rsidRPr="007C51FC" w:rsidRDefault="00A144A6" w:rsidP="00A144A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o-RO"/>
              </w:rPr>
            </w:pPr>
          </w:p>
          <w:p w14:paraId="2D67FE96" w14:textId="77777777" w:rsidR="00A144A6" w:rsidRPr="007C51FC" w:rsidRDefault="00A144A6" w:rsidP="00A144A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o-RO"/>
              </w:rPr>
            </w:pPr>
          </w:p>
          <w:p w14:paraId="099E96E3" w14:textId="77777777" w:rsidR="00A144A6" w:rsidRPr="007C51FC" w:rsidRDefault="00A144A6" w:rsidP="00A144A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o-RO"/>
              </w:rPr>
            </w:pPr>
          </w:p>
          <w:p w14:paraId="240F4680" w14:textId="77777777" w:rsidR="00A144A6" w:rsidRPr="007C51FC" w:rsidRDefault="00A144A6" w:rsidP="00A144A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o-RO"/>
              </w:rPr>
            </w:pPr>
          </w:p>
          <w:p w14:paraId="791073A3" w14:textId="626256B8" w:rsidR="00A144A6" w:rsidRPr="007C51FC" w:rsidRDefault="002D38F8" w:rsidP="00742A5E">
            <w:pPr>
              <w:jc w:val="center"/>
              <w:rPr>
                <w:sz w:val="24"/>
                <w:szCs w:val="24"/>
              </w:rPr>
            </w:pPr>
            <w:r w:rsidRPr="002D38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0787.617.107</w:t>
            </w:r>
          </w:p>
        </w:tc>
      </w:tr>
      <w:tr w:rsidR="00A144A6" w:rsidRPr="007C51FC" w14:paraId="79E6F01F" w14:textId="77777777" w:rsidTr="00116AAB">
        <w:trPr>
          <w:trHeight w:val="558"/>
          <w:jc w:val="center"/>
        </w:trPr>
        <w:tc>
          <w:tcPr>
            <w:tcW w:w="738" w:type="dxa"/>
            <w:vAlign w:val="center"/>
          </w:tcPr>
          <w:p w14:paraId="0721CE46" w14:textId="77777777" w:rsidR="00A144A6" w:rsidRPr="007C51FC" w:rsidRDefault="00A144A6" w:rsidP="00A144A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2806" w:type="dxa"/>
            <w:vAlign w:val="center"/>
            <w:hideMark/>
          </w:tcPr>
          <w:p w14:paraId="36F2FBBE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Liceul Teoretic „I. Pascu” Codlea</w:t>
            </w:r>
          </w:p>
        </w:tc>
        <w:tc>
          <w:tcPr>
            <w:tcW w:w="5954" w:type="dxa"/>
            <w:hideMark/>
          </w:tcPr>
          <w:p w14:paraId="22B0773A" w14:textId="77777777" w:rsidR="00A144A6" w:rsidRPr="007C51FC" w:rsidRDefault="00A144A6" w:rsidP="00A1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o-RO"/>
              </w:rPr>
              <w:t>Localităţi arondate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: Codlea, Crizbav, Ghimbav, Hălchiu,</w:t>
            </w:r>
            <w:r w:rsidR="00116AAB"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 xml:space="preserve"> Holbav,   Dumbrăviţa,  Vulcan.</w:t>
            </w:r>
          </w:p>
        </w:tc>
        <w:tc>
          <w:tcPr>
            <w:tcW w:w="2331" w:type="dxa"/>
            <w:vAlign w:val="center"/>
          </w:tcPr>
          <w:p w14:paraId="66DA9F52" w14:textId="77777777" w:rsidR="00A144A6" w:rsidRPr="007C51FC" w:rsidRDefault="00A144A6" w:rsidP="00A1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Str. Măgurii nr.4</w:t>
            </w:r>
          </w:p>
        </w:tc>
        <w:tc>
          <w:tcPr>
            <w:tcW w:w="1612" w:type="dxa"/>
            <w:vMerge/>
          </w:tcPr>
          <w:p w14:paraId="6C1EEFEB" w14:textId="77777777" w:rsidR="00A144A6" w:rsidRPr="007C51FC" w:rsidRDefault="00A144A6" w:rsidP="00A144A6">
            <w:pPr>
              <w:jc w:val="center"/>
            </w:pPr>
          </w:p>
        </w:tc>
      </w:tr>
      <w:tr w:rsidR="00A144A6" w:rsidRPr="007C51FC" w14:paraId="3899B9D3" w14:textId="77777777" w:rsidTr="00742A5E">
        <w:trPr>
          <w:trHeight w:val="512"/>
          <w:jc w:val="center"/>
        </w:trPr>
        <w:tc>
          <w:tcPr>
            <w:tcW w:w="738" w:type="dxa"/>
            <w:vAlign w:val="center"/>
          </w:tcPr>
          <w:p w14:paraId="2B96C8E1" w14:textId="77777777" w:rsidR="00A144A6" w:rsidRPr="007C51FC" w:rsidRDefault="00A144A6" w:rsidP="00A144A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2806" w:type="dxa"/>
            <w:vAlign w:val="center"/>
            <w:hideMark/>
          </w:tcPr>
          <w:p w14:paraId="52A51DB4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Grădiniţa cu program prelungit</w:t>
            </w:r>
          </w:p>
          <w:p w14:paraId="2371648C" w14:textId="77777777" w:rsidR="00A144A6" w:rsidRPr="007C51FC" w:rsidRDefault="00116AAB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„Prichindeii” Făgăraş </w:t>
            </w:r>
          </w:p>
        </w:tc>
        <w:tc>
          <w:tcPr>
            <w:tcW w:w="5954" w:type="dxa"/>
            <w:hideMark/>
          </w:tcPr>
          <w:p w14:paraId="502B26C0" w14:textId="402FE47F" w:rsidR="00A144A6" w:rsidRPr="007C51FC" w:rsidRDefault="00A144A6" w:rsidP="007C5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o-RO"/>
              </w:rPr>
              <w:t>Localităţi arondate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: Făgăraş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Beclean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Cincu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Hârseni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Mândra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Şercaia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Şinca</w:t>
            </w:r>
            <w:r w:rsidR="00FB042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 xml:space="preserve">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Veche, Perșani, Șercaia, Şoarş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Voila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2331" w:type="dxa"/>
            <w:vAlign w:val="center"/>
          </w:tcPr>
          <w:p w14:paraId="227A7010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Str. 13 Decembrie</w:t>
            </w:r>
          </w:p>
        </w:tc>
        <w:tc>
          <w:tcPr>
            <w:tcW w:w="1612" w:type="dxa"/>
            <w:vMerge/>
          </w:tcPr>
          <w:p w14:paraId="4E29E742" w14:textId="77777777" w:rsidR="00A144A6" w:rsidRPr="007C51FC" w:rsidRDefault="00A144A6" w:rsidP="00A144A6">
            <w:pPr>
              <w:jc w:val="center"/>
            </w:pPr>
          </w:p>
        </w:tc>
      </w:tr>
      <w:tr w:rsidR="00A144A6" w:rsidRPr="007C51FC" w14:paraId="6FF9B7B7" w14:textId="77777777" w:rsidTr="00742A5E">
        <w:trPr>
          <w:trHeight w:val="530"/>
          <w:jc w:val="center"/>
        </w:trPr>
        <w:tc>
          <w:tcPr>
            <w:tcW w:w="738" w:type="dxa"/>
            <w:vAlign w:val="center"/>
          </w:tcPr>
          <w:p w14:paraId="7C7AAE3D" w14:textId="77777777" w:rsidR="00A144A6" w:rsidRPr="007C51FC" w:rsidRDefault="00A144A6" w:rsidP="00A144A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2806" w:type="dxa"/>
            <w:vAlign w:val="center"/>
            <w:hideMark/>
          </w:tcPr>
          <w:p w14:paraId="097B4B28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Liceul Teoretic „Petru Rareș” Feldioara </w:t>
            </w:r>
          </w:p>
        </w:tc>
        <w:tc>
          <w:tcPr>
            <w:tcW w:w="5954" w:type="dxa"/>
            <w:hideMark/>
          </w:tcPr>
          <w:p w14:paraId="59FEEDB5" w14:textId="77777777" w:rsidR="00A144A6" w:rsidRPr="007C51FC" w:rsidRDefault="00A144A6" w:rsidP="00A1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o-RO"/>
              </w:rPr>
              <w:t>Localităţi arondate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: Feldioara,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 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Apaţa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Augustin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Ormeniş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Măieruş,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Racoş</w:t>
            </w:r>
          </w:p>
        </w:tc>
        <w:tc>
          <w:tcPr>
            <w:tcW w:w="2331" w:type="dxa"/>
            <w:vAlign w:val="center"/>
          </w:tcPr>
          <w:p w14:paraId="23F23117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hAnsi="Times New Roman"/>
                <w:i/>
                <w:sz w:val="20"/>
                <w:szCs w:val="20"/>
              </w:rPr>
              <w:t>Str. Octavian Goga 57 Feldioara</w:t>
            </w:r>
          </w:p>
        </w:tc>
        <w:tc>
          <w:tcPr>
            <w:tcW w:w="1612" w:type="dxa"/>
            <w:vMerge/>
          </w:tcPr>
          <w:p w14:paraId="1D520E42" w14:textId="77777777" w:rsidR="00A144A6" w:rsidRPr="007C51FC" w:rsidRDefault="00A144A6" w:rsidP="00A144A6">
            <w:pPr>
              <w:jc w:val="center"/>
            </w:pPr>
          </w:p>
        </w:tc>
      </w:tr>
      <w:tr w:rsidR="00A144A6" w:rsidRPr="007C51FC" w14:paraId="6A22E51A" w14:textId="77777777" w:rsidTr="00742A5E">
        <w:trPr>
          <w:trHeight w:val="278"/>
          <w:jc w:val="center"/>
        </w:trPr>
        <w:tc>
          <w:tcPr>
            <w:tcW w:w="738" w:type="dxa"/>
            <w:vAlign w:val="center"/>
          </w:tcPr>
          <w:p w14:paraId="5A09DB18" w14:textId="77777777" w:rsidR="00A144A6" w:rsidRPr="007C51FC" w:rsidRDefault="00A144A6" w:rsidP="00A144A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2806" w:type="dxa"/>
            <w:vAlign w:val="center"/>
            <w:hideMark/>
          </w:tcPr>
          <w:p w14:paraId="47270C0C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Şcoala Gimnazială Prejmer </w:t>
            </w:r>
          </w:p>
        </w:tc>
        <w:tc>
          <w:tcPr>
            <w:tcW w:w="5954" w:type="dxa"/>
            <w:hideMark/>
          </w:tcPr>
          <w:p w14:paraId="40060A84" w14:textId="77777777" w:rsidR="00A144A6" w:rsidRPr="007C51FC" w:rsidRDefault="00A144A6" w:rsidP="00A1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o-RO"/>
              </w:rPr>
              <w:t>Localităţi</w:t>
            </w:r>
            <w:r w:rsidR="00C9293F" w:rsidRPr="007C51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o-RO"/>
              </w:rPr>
              <w:t xml:space="preserve"> </w:t>
            </w:r>
            <w:r w:rsidRPr="007C51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o-RO"/>
              </w:rPr>
              <w:t>arondate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:</w:t>
            </w:r>
            <w:r w:rsidR="00732972"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 xml:space="preserve">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Prejmer+Lunca Câlnicului,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Vama Buzăului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Teliu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Hărman</w:t>
            </w:r>
          </w:p>
        </w:tc>
        <w:tc>
          <w:tcPr>
            <w:tcW w:w="2331" w:type="dxa"/>
            <w:vAlign w:val="center"/>
          </w:tcPr>
          <w:p w14:paraId="42CE41D8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hAnsi="Times New Roman"/>
                <w:i/>
                <w:sz w:val="20"/>
                <w:szCs w:val="20"/>
              </w:rPr>
              <w:t>Str. Școlii nr.2</w:t>
            </w:r>
          </w:p>
        </w:tc>
        <w:tc>
          <w:tcPr>
            <w:tcW w:w="1612" w:type="dxa"/>
            <w:vMerge/>
          </w:tcPr>
          <w:p w14:paraId="7DC0D7C7" w14:textId="77777777" w:rsidR="00A144A6" w:rsidRPr="007C51FC" w:rsidRDefault="00A144A6" w:rsidP="00A144A6">
            <w:pPr>
              <w:jc w:val="center"/>
            </w:pPr>
          </w:p>
        </w:tc>
      </w:tr>
      <w:tr w:rsidR="00A144A6" w:rsidRPr="007C51FC" w14:paraId="70809B41" w14:textId="77777777" w:rsidTr="00742A5E">
        <w:trPr>
          <w:jc w:val="center"/>
        </w:trPr>
        <w:tc>
          <w:tcPr>
            <w:tcW w:w="738" w:type="dxa"/>
            <w:vAlign w:val="center"/>
          </w:tcPr>
          <w:p w14:paraId="57BC015E" w14:textId="77777777" w:rsidR="00A144A6" w:rsidRPr="007C51FC" w:rsidRDefault="00A144A6" w:rsidP="00A144A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2806" w:type="dxa"/>
            <w:vAlign w:val="center"/>
            <w:hideMark/>
          </w:tcPr>
          <w:p w14:paraId="628D54B4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Liceul Teoretic „George Moroianu” Săcele </w:t>
            </w:r>
          </w:p>
        </w:tc>
        <w:tc>
          <w:tcPr>
            <w:tcW w:w="5954" w:type="dxa"/>
            <w:hideMark/>
          </w:tcPr>
          <w:p w14:paraId="62F76A42" w14:textId="77777777" w:rsidR="00A144A6" w:rsidRPr="007C51FC" w:rsidRDefault="00A144A6" w:rsidP="00A1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o-RO"/>
              </w:rPr>
              <w:t>Localităţi arondate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: Săcele, Tărlungeni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Budila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Predeal și GRĂDINIȚE  în limba maghiară</w:t>
            </w:r>
          </w:p>
        </w:tc>
        <w:tc>
          <w:tcPr>
            <w:tcW w:w="2331" w:type="dxa"/>
            <w:vAlign w:val="center"/>
          </w:tcPr>
          <w:p w14:paraId="48B46342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hAnsi="Times New Roman"/>
                <w:i/>
                <w:sz w:val="20"/>
                <w:szCs w:val="20"/>
              </w:rPr>
              <w:t>Bulevardul George Moroianu nr. 110</w:t>
            </w:r>
          </w:p>
        </w:tc>
        <w:tc>
          <w:tcPr>
            <w:tcW w:w="1612" w:type="dxa"/>
            <w:vMerge/>
          </w:tcPr>
          <w:p w14:paraId="4B50A96D" w14:textId="77777777" w:rsidR="00A144A6" w:rsidRPr="007C51FC" w:rsidRDefault="00A144A6" w:rsidP="00A144A6">
            <w:pPr>
              <w:jc w:val="center"/>
            </w:pPr>
          </w:p>
        </w:tc>
      </w:tr>
      <w:tr w:rsidR="00A144A6" w:rsidRPr="007C51FC" w14:paraId="462DAC9C" w14:textId="77777777" w:rsidTr="00742A5E">
        <w:trPr>
          <w:jc w:val="center"/>
        </w:trPr>
        <w:tc>
          <w:tcPr>
            <w:tcW w:w="738" w:type="dxa"/>
            <w:vAlign w:val="center"/>
          </w:tcPr>
          <w:p w14:paraId="10D0F298" w14:textId="77777777" w:rsidR="00A144A6" w:rsidRPr="007C51FC" w:rsidRDefault="00A144A6" w:rsidP="00A144A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2806" w:type="dxa"/>
            <w:vAlign w:val="center"/>
            <w:hideMark/>
          </w:tcPr>
          <w:p w14:paraId="3AF76CF0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Liceul Teoretic  „St. O. Iosif” Rupea </w:t>
            </w:r>
          </w:p>
        </w:tc>
        <w:tc>
          <w:tcPr>
            <w:tcW w:w="5954" w:type="dxa"/>
            <w:hideMark/>
          </w:tcPr>
          <w:p w14:paraId="411B041C" w14:textId="77777777" w:rsidR="00A144A6" w:rsidRPr="007C51FC" w:rsidRDefault="00A144A6" w:rsidP="00A1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o-RO"/>
              </w:rPr>
              <w:t>Localităţi arondate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: Rupea, Buneşti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Jibert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Caţa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,+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Paloş,+ Beia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Hoghiz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Homorod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Ungra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. </w:t>
            </w:r>
          </w:p>
        </w:tc>
        <w:tc>
          <w:tcPr>
            <w:tcW w:w="2331" w:type="dxa"/>
            <w:vAlign w:val="center"/>
          </w:tcPr>
          <w:p w14:paraId="4479869B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hAnsi="Times New Roman"/>
                <w:i/>
                <w:sz w:val="20"/>
                <w:szCs w:val="20"/>
              </w:rPr>
              <w:t>Str. Cetăţii nr.15 Rupea</w:t>
            </w:r>
          </w:p>
        </w:tc>
        <w:tc>
          <w:tcPr>
            <w:tcW w:w="1612" w:type="dxa"/>
            <w:vMerge/>
          </w:tcPr>
          <w:p w14:paraId="052DB963" w14:textId="77777777" w:rsidR="00A144A6" w:rsidRPr="007C51FC" w:rsidRDefault="00A144A6" w:rsidP="00A144A6">
            <w:pPr>
              <w:jc w:val="center"/>
            </w:pPr>
          </w:p>
        </w:tc>
      </w:tr>
      <w:tr w:rsidR="00A144A6" w:rsidRPr="007C51FC" w14:paraId="1CFDA04E" w14:textId="77777777" w:rsidTr="00742A5E">
        <w:trPr>
          <w:trHeight w:val="305"/>
          <w:jc w:val="center"/>
        </w:trPr>
        <w:tc>
          <w:tcPr>
            <w:tcW w:w="738" w:type="dxa"/>
            <w:vAlign w:val="center"/>
          </w:tcPr>
          <w:p w14:paraId="6143A580" w14:textId="77777777" w:rsidR="00A144A6" w:rsidRPr="007C51FC" w:rsidRDefault="00A144A6" w:rsidP="00A144A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2806" w:type="dxa"/>
            <w:vAlign w:val="center"/>
            <w:hideMark/>
          </w:tcPr>
          <w:p w14:paraId="7B310E9E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Liceul Teoretic „I.C. Drăguşanu” Victoria</w:t>
            </w:r>
          </w:p>
        </w:tc>
        <w:tc>
          <w:tcPr>
            <w:tcW w:w="5954" w:type="dxa"/>
            <w:hideMark/>
          </w:tcPr>
          <w:p w14:paraId="240AAB8D" w14:textId="77777777" w:rsidR="00A144A6" w:rsidRPr="007C51FC" w:rsidRDefault="00A144A6" w:rsidP="00A1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o-RO"/>
              </w:rPr>
              <w:t>Localităţi arondate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: Victoria,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Drăguş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Lisa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Recea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Ucea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Victoria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Viştea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2331" w:type="dxa"/>
            <w:vAlign w:val="center"/>
          </w:tcPr>
          <w:p w14:paraId="48640648" w14:textId="77777777" w:rsidR="00A144A6" w:rsidRPr="007C51FC" w:rsidRDefault="00A144A6" w:rsidP="00A144A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1FC">
              <w:rPr>
                <w:rFonts w:ascii="Times New Roman" w:hAnsi="Times New Roman"/>
                <w:i/>
                <w:sz w:val="20"/>
                <w:szCs w:val="20"/>
              </w:rPr>
              <w:t xml:space="preserve">Str. </w:t>
            </w:r>
            <w:r w:rsidR="00742A5E" w:rsidRPr="007C51FC"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7C51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Victoria</w:t>
            </w:r>
          </w:p>
        </w:tc>
        <w:tc>
          <w:tcPr>
            <w:tcW w:w="1612" w:type="dxa"/>
            <w:vMerge/>
          </w:tcPr>
          <w:p w14:paraId="4051CBA0" w14:textId="77777777" w:rsidR="00A144A6" w:rsidRPr="007C51FC" w:rsidRDefault="00A144A6" w:rsidP="00A144A6">
            <w:pPr>
              <w:jc w:val="center"/>
            </w:pPr>
          </w:p>
        </w:tc>
      </w:tr>
      <w:tr w:rsidR="00A144A6" w:rsidRPr="007C51FC" w14:paraId="274C98B9" w14:textId="77777777" w:rsidTr="00742A5E">
        <w:trPr>
          <w:jc w:val="center"/>
        </w:trPr>
        <w:tc>
          <w:tcPr>
            <w:tcW w:w="738" w:type="dxa"/>
            <w:vAlign w:val="center"/>
          </w:tcPr>
          <w:p w14:paraId="48FB8862" w14:textId="77777777" w:rsidR="00A144A6" w:rsidRPr="007C51FC" w:rsidRDefault="00A144A6" w:rsidP="00A144A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2806" w:type="dxa"/>
            <w:vAlign w:val="center"/>
            <w:hideMark/>
          </w:tcPr>
          <w:p w14:paraId="74ABEC58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o-RO"/>
              </w:rPr>
              <w:t>Grădinița cu program prelungit nr.3 ”Furnicuța” Zărneşti</w:t>
            </w:r>
          </w:p>
        </w:tc>
        <w:tc>
          <w:tcPr>
            <w:tcW w:w="5954" w:type="dxa"/>
            <w:hideMark/>
          </w:tcPr>
          <w:p w14:paraId="0296D685" w14:textId="77777777" w:rsidR="00A144A6" w:rsidRPr="007C51FC" w:rsidRDefault="00A144A6" w:rsidP="00A1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o-RO"/>
              </w:rPr>
              <w:t>Localităţi arondate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: Zărneşti, Poiana Mărului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,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Şinca Nouă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.</w:t>
            </w:r>
            <w:r w:rsidRPr="007C51FC">
              <w:rPr>
                <w:sz w:val="20"/>
                <w:szCs w:val="20"/>
              </w:rPr>
              <w:t xml:space="preserve"> 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Râșnov,  </w:t>
            </w: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Cristian, Bran,   Moeciu, Fundata.</w:t>
            </w:r>
          </w:p>
        </w:tc>
        <w:tc>
          <w:tcPr>
            <w:tcW w:w="2331" w:type="dxa"/>
            <w:vAlign w:val="center"/>
          </w:tcPr>
          <w:p w14:paraId="6FB06B2E" w14:textId="77777777" w:rsidR="00A144A6" w:rsidRPr="007C51FC" w:rsidRDefault="00A144A6" w:rsidP="00A144A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hAnsi="Times New Roman"/>
                <w:i/>
                <w:sz w:val="20"/>
                <w:szCs w:val="20"/>
              </w:rPr>
              <w:t>Str. Carpați nr. 1 bis</w:t>
            </w:r>
            <w:r w:rsidR="00742A5E" w:rsidRPr="007C51FC">
              <w:rPr>
                <w:rFonts w:ascii="Times New Roman" w:hAnsi="Times New Roman"/>
                <w:i/>
                <w:sz w:val="20"/>
                <w:szCs w:val="20"/>
              </w:rPr>
              <w:t xml:space="preserve"> (intrare din str. Postăvarului)</w:t>
            </w:r>
            <w:r w:rsidRPr="007C51FC">
              <w:rPr>
                <w:rFonts w:ascii="Times New Roman" w:hAnsi="Times New Roman"/>
                <w:i/>
                <w:sz w:val="20"/>
                <w:szCs w:val="20"/>
              </w:rPr>
              <w:t xml:space="preserve"> Zărneşti</w:t>
            </w:r>
            <w:r w:rsidR="00742A5E" w:rsidRPr="007C51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vMerge/>
          </w:tcPr>
          <w:p w14:paraId="5E0CACC3" w14:textId="77777777" w:rsidR="00A144A6" w:rsidRPr="007C51FC" w:rsidRDefault="00A144A6" w:rsidP="00A144A6">
            <w:pPr>
              <w:jc w:val="center"/>
            </w:pPr>
          </w:p>
        </w:tc>
      </w:tr>
    </w:tbl>
    <w:p w14:paraId="408BA98E" w14:textId="77777777" w:rsidR="007B2778" w:rsidRPr="007C51FC" w:rsidRDefault="007B2778" w:rsidP="00A144A6">
      <w:pPr>
        <w:spacing w:after="0" w:line="259" w:lineRule="auto"/>
        <w:rPr>
          <w:rFonts w:ascii="Times New Roman" w:hAnsi="Times New Roman"/>
          <w:sz w:val="20"/>
        </w:rPr>
      </w:pPr>
    </w:p>
    <w:p w14:paraId="48F476D7" w14:textId="77777777" w:rsidR="007B2778" w:rsidRPr="007C51FC" w:rsidRDefault="007B2778" w:rsidP="007B2778">
      <w:pPr>
        <w:spacing w:after="0" w:line="259" w:lineRule="auto"/>
        <w:ind w:firstLine="720"/>
        <w:jc w:val="center"/>
        <w:rPr>
          <w:rFonts w:ascii="Times New Roman" w:hAnsi="Times New Roman"/>
        </w:rPr>
      </w:pPr>
      <w:r w:rsidRPr="007C51FC">
        <w:rPr>
          <w:rFonts w:ascii="Times New Roman" w:hAnsi="Times New Roman"/>
        </w:rPr>
        <w:t>Director,</w:t>
      </w:r>
    </w:p>
    <w:p w14:paraId="657FF02B" w14:textId="77777777" w:rsidR="007B2778" w:rsidRPr="007C51FC" w:rsidRDefault="007B2778" w:rsidP="007B2778">
      <w:pPr>
        <w:spacing w:after="0" w:line="259" w:lineRule="auto"/>
        <w:ind w:firstLine="720"/>
        <w:jc w:val="center"/>
        <w:rPr>
          <w:rFonts w:ascii="Times New Roman" w:hAnsi="Times New Roman"/>
        </w:rPr>
      </w:pPr>
      <w:r w:rsidRPr="007C51FC">
        <w:rPr>
          <w:rFonts w:ascii="Times New Roman" w:hAnsi="Times New Roman"/>
        </w:rPr>
        <w:t>prof.</w:t>
      </w:r>
      <w:r w:rsidR="0050109D" w:rsidRPr="007C51FC">
        <w:rPr>
          <w:rFonts w:ascii="Times New Roman" w:hAnsi="Times New Roman"/>
        </w:rPr>
        <w:t xml:space="preserve"> </w:t>
      </w:r>
      <w:r w:rsidR="00ED7039" w:rsidRPr="007C51FC">
        <w:rPr>
          <w:rFonts w:ascii="Times New Roman" w:hAnsi="Times New Roman"/>
        </w:rPr>
        <w:t xml:space="preserve">Tața Daniel </w:t>
      </w:r>
    </w:p>
    <w:p w14:paraId="782D8832" w14:textId="77777777" w:rsidR="00A144A6" w:rsidRPr="007C51FC" w:rsidRDefault="00A144A6" w:rsidP="007B2778">
      <w:pPr>
        <w:spacing w:after="0" w:line="259" w:lineRule="auto"/>
        <w:ind w:firstLine="720"/>
        <w:jc w:val="center"/>
        <w:rPr>
          <w:rFonts w:ascii="Times New Roman" w:hAnsi="Times New Roman"/>
        </w:rPr>
      </w:pPr>
    </w:p>
    <w:p w14:paraId="05CED98F" w14:textId="77777777" w:rsidR="00687F28" w:rsidRPr="007C51FC" w:rsidRDefault="00687F28" w:rsidP="007B2778">
      <w:pPr>
        <w:spacing w:after="0" w:line="259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24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725"/>
        <w:gridCol w:w="3398"/>
        <w:gridCol w:w="3382"/>
      </w:tblGrid>
      <w:tr w:rsidR="007B2778" w:rsidRPr="007C51FC" w14:paraId="213664CF" w14:textId="77777777" w:rsidTr="00732972">
        <w:trPr>
          <w:trHeight w:val="349"/>
        </w:trPr>
        <w:tc>
          <w:tcPr>
            <w:tcW w:w="2070" w:type="dxa"/>
          </w:tcPr>
          <w:p w14:paraId="6B7CEBEF" w14:textId="77777777" w:rsidR="007B2778" w:rsidRPr="007C51FC" w:rsidRDefault="007B2778" w:rsidP="007B2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5" w:type="dxa"/>
          </w:tcPr>
          <w:p w14:paraId="32741760" w14:textId="77777777" w:rsidR="007B2778" w:rsidRPr="007C51FC" w:rsidRDefault="007B2778" w:rsidP="007B2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C51FC">
              <w:rPr>
                <w:rFonts w:ascii="Times New Roman" w:hAnsi="Times New Roman"/>
                <w:sz w:val="20"/>
              </w:rPr>
              <w:t>Numele şi prenumele</w:t>
            </w:r>
          </w:p>
        </w:tc>
        <w:tc>
          <w:tcPr>
            <w:tcW w:w="3398" w:type="dxa"/>
          </w:tcPr>
          <w:p w14:paraId="2AB198EA" w14:textId="77777777" w:rsidR="007B2778" w:rsidRPr="007C51FC" w:rsidRDefault="007B2778" w:rsidP="007B2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C51FC">
              <w:rPr>
                <w:rFonts w:ascii="Times New Roman" w:hAnsi="Times New Roman"/>
                <w:sz w:val="20"/>
              </w:rPr>
              <w:t>Funcţia</w:t>
            </w:r>
          </w:p>
        </w:tc>
        <w:tc>
          <w:tcPr>
            <w:tcW w:w="3382" w:type="dxa"/>
          </w:tcPr>
          <w:p w14:paraId="7A441714" w14:textId="77777777" w:rsidR="007B2778" w:rsidRPr="007C51FC" w:rsidRDefault="007B2778" w:rsidP="007B2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C51FC">
              <w:rPr>
                <w:rFonts w:ascii="Times New Roman" w:hAnsi="Times New Roman"/>
                <w:sz w:val="20"/>
              </w:rPr>
              <w:t>Semnătura</w:t>
            </w:r>
          </w:p>
        </w:tc>
      </w:tr>
      <w:tr w:rsidR="007B2778" w:rsidRPr="007C51FC" w14:paraId="0A6EBE8F" w14:textId="77777777" w:rsidTr="00732972">
        <w:trPr>
          <w:trHeight w:val="273"/>
        </w:trPr>
        <w:tc>
          <w:tcPr>
            <w:tcW w:w="2070" w:type="dxa"/>
          </w:tcPr>
          <w:p w14:paraId="3EC62D7E" w14:textId="77777777" w:rsidR="007B2778" w:rsidRPr="007C51FC" w:rsidRDefault="007B2778" w:rsidP="007B27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51FC">
              <w:rPr>
                <w:rFonts w:ascii="Times New Roman" w:hAnsi="Times New Roman"/>
                <w:sz w:val="20"/>
              </w:rPr>
              <w:t>Verificat</w:t>
            </w:r>
          </w:p>
        </w:tc>
        <w:tc>
          <w:tcPr>
            <w:tcW w:w="4725" w:type="dxa"/>
          </w:tcPr>
          <w:p w14:paraId="53CC21E0" w14:textId="77777777" w:rsidR="007B2778" w:rsidRPr="007C51FC" w:rsidRDefault="00ED7039" w:rsidP="007B27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51FC">
              <w:rPr>
                <w:rFonts w:ascii="Times New Roman" w:hAnsi="Times New Roman"/>
                <w:sz w:val="20"/>
              </w:rPr>
              <w:t>Schiller Monica Dorina</w:t>
            </w:r>
          </w:p>
        </w:tc>
        <w:tc>
          <w:tcPr>
            <w:tcW w:w="3398" w:type="dxa"/>
          </w:tcPr>
          <w:p w14:paraId="593C65D1" w14:textId="77777777" w:rsidR="007B2778" w:rsidRPr="007C51FC" w:rsidRDefault="007B2778" w:rsidP="007B27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51FC">
              <w:rPr>
                <w:rFonts w:ascii="Times New Roman" w:hAnsi="Times New Roman"/>
                <w:sz w:val="20"/>
              </w:rPr>
              <w:t>Coordonator CJAP</w:t>
            </w:r>
          </w:p>
        </w:tc>
        <w:tc>
          <w:tcPr>
            <w:tcW w:w="3382" w:type="dxa"/>
          </w:tcPr>
          <w:p w14:paraId="7D1ADBCA" w14:textId="77777777" w:rsidR="007B2778" w:rsidRPr="007C51FC" w:rsidRDefault="007B2778" w:rsidP="007B27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B2778" w:rsidRPr="007C51FC" w14:paraId="5F38ECBF" w14:textId="77777777" w:rsidTr="00732972">
        <w:trPr>
          <w:trHeight w:val="349"/>
        </w:trPr>
        <w:tc>
          <w:tcPr>
            <w:tcW w:w="2070" w:type="dxa"/>
          </w:tcPr>
          <w:p w14:paraId="55913643" w14:textId="77777777" w:rsidR="007B2778" w:rsidRPr="007C51FC" w:rsidRDefault="00687F28" w:rsidP="007B27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51FC">
              <w:rPr>
                <w:rFonts w:ascii="Times New Roman" w:hAnsi="Times New Roman"/>
                <w:sz w:val="20"/>
              </w:rPr>
              <w:t>Elaborat</w:t>
            </w:r>
          </w:p>
        </w:tc>
        <w:tc>
          <w:tcPr>
            <w:tcW w:w="4725" w:type="dxa"/>
          </w:tcPr>
          <w:p w14:paraId="3EDB78AA" w14:textId="47D29798" w:rsidR="007B2778" w:rsidRPr="007C51FC" w:rsidRDefault="002D38F8" w:rsidP="007B27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Georgiu Gabriela </w:t>
            </w:r>
          </w:p>
        </w:tc>
        <w:tc>
          <w:tcPr>
            <w:tcW w:w="3398" w:type="dxa"/>
          </w:tcPr>
          <w:p w14:paraId="04B0E0D0" w14:textId="2ED5B787" w:rsidR="007B2778" w:rsidRPr="007C51FC" w:rsidRDefault="007B2778" w:rsidP="007B27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51FC">
              <w:rPr>
                <w:rFonts w:ascii="Times New Roman" w:hAnsi="Times New Roman"/>
                <w:sz w:val="20"/>
              </w:rPr>
              <w:t>Se</w:t>
            </w:r>
            <w:r w:rsidR="000F09C9" w:rsidRPr="007C51FC">
              <w:rPr>
                <w:rFonts w:ascii="Times New Roman" w:hAnsi="Times New Roman"/>
                <w:sz w:val="20"/>
              </w:rPr>
              <w:t>cretar CJ</w:t>
            </w:r>
            <w:r w:rsidR="002D38F8">
              <w:rPr>
                <w:rFonts w:ascii="Times New Roman" w:hAnsi="Times New Roman"/>
                <w:sz w:val="20"/>
              </w:rPr>
              <w:t>AP</w:t>
            </w:r>
          </w:p>
        </w:tc>
        <w:tc>
          <w:tcPr>
            <w:tcW w:w="3382" w:type="dxa"/>
          </w:tcPr>
          <w:p w14:paraId="10AD30E1" w14:textId="77777777" w:rsidR="007B2778" w:rsidRPr="007C51FC" w:rsidRDefault="007B2778" w:rsidP="007B27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25DF4064" w14:textId="77777777" w:rsidR="00FB359C" w:rsidRDefault="00FB359C" w:rsidP="00E47746">
      <w:pPr>
        <w:rPr>
          <w:rFonts w:ascii="Times New Roman" w:hAnsi="Times New Roman"/>
        </w:rPr>
      </w:pPr>
    </w:p>
    <w:p w14:paraId="00B6107A" w14:textId="77777777" w:rsidR="000B5735" w:rsidRDefault="000B5735" w:rsidP="00E47746">
      <w:pPr>
        <w:rPr>
          <w:rFonts w:ascii="Times New Roman" w:hAnsi="Times New Roman"/>
        </w:rPr>
      </w:pPr>
    </w:p>
    <w:p w14:paraId="63A2CB1F" w14:textId="77777777" w:rsidR="000B5735" w:rsidRDefault="000B5735" w:rsidP="00E47746">
      <w:pPr>
        <w:rPr>
          <w:rFonts w:ascii="Times New Roman" w:hAnsi="Times New Roman"/>
        </w:rPr>
      </w:pPr>
    </w:p>
    <w:p w14:paraId="775743F1" w14:textId="77777777" w:rsidR="000B5735" w:rsidRDefault="000B5735" w:rsidP="00E47746">
      <w:pPr>
        <w:rPr>
          <w:rFonts w:ascii="Times New Roman" w:hAnsi="Times New Roman"/>
        </w:rPr>
      </w:pPr>
    </w:p>
    <w:p w14:paraId="69D67E7E" w14:textId="77777777" w:rsidR="0053257B" w:rsidRDefault="0053257B" w:rsidP="0053257B">
      <w:pPr>
        <w:jc w:val="center"/>
        <w:rPr>
          <w:rFonts w:ascii="Times New Roman" w:hAnsi="Times New Roman"/>
          <w:b/>
        </w:rPr>
      </w:pPr>
    </w:p>
    <w:p w14:paraId="64BF910C" w14:textId="77777777" w:rsidR="000B5735" w:rsidRDefault="000B5735" w:rsidP="0053257B">
      <w:pPr>
        <w:jc w:val="center"/>
        <w:rPr>
          <w:rFonts w:ascii="Times New Roman" w:hAnsi="Times New Roman"/>
          <w:b/>
        </w:rPr>
      </w:pPr>
      <w:r w:rsidRPr="0053257B">
        <w:rPr>
          <w:rFonts w:ascii="Times New Roman" w:hAnsi="Times New Roman"/>
          <w:b/>
        </w:rPr>
        <w:t>Responsabili de zonă:</w:t>
      </w:r>
    </w:p>
    <w:p w14:paraId="242C5B11" w14:textId="77777777" w:rsidR="0053257B" w:rsidRPr="0053257B" w:rsidRDefault="0053257B" w:rsidP="0053257B">
      <w:pPr>
        <w:jc w:val="center"/>
        <w:rPr>
          <w:rFonts w:ascii="Times New Roman" w:hAnsi="Times New Roman"/>
          <w:b/>
        </w:rPr>
      </w:pPr>
    </w:p>
    <w:tbl>
      <w:tblPr>
        <w:tblW w:w="12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35"/>
        <w:gridCol w:w="4500"/>
      </w:tblGrid>
      <w:tr w:rsidR="00936411" w:rsidRPr="007C51FC" w14:paraId="10C26886" w14:textId="77777777" w:rsidTr="00936411">
        <w:trPr>
          <w:trHeight w:val="339"/>
          <w:tblHeader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6F9E" w14:textId="77777777" w:rsidR="00936411" w:rsidRPr="007C51FC" w:rsidRDefault="00936411" w:rsidP="004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CF570" w14:textId="77777777" w:rsidR="00936411" w:rsidRPr="007C51FC" w:rsidRDefault="00936411" w:rsidP="004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UNITATEA DE ÎNVĂŢĂMÂNT DESEMNATĂ CENTRU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98E2" w14:textId="77777777" w:rsidR="00936411" w:rsidRPr="007C51FC" w:rsidRDefault="00936411" w:rsidP="004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PROFESOR CONSILIER</w:t>
            </w:r>
          </w:p>
        </w:tc>
      </w:tr>
      <w:tr w:rsidR="00936411" w:rsidRPr="007C51FC" w14:paraId="49994FF1" w14:textId="77777777" w:rsidTr="00936411">
        <w:trPr>
          <w:trHeight w:val="653"/>
          <w:jc w:val="center"/>
        </w:trPr>
        <w:tc>
          <w:tcPr>
            <w:tcW w:w="993" w:type="dxa"/>
            <w:vAlign w:val="center"/>
          </w:tcPr>
          <w:p w14:paraId="0D308A64" w14:textId="77777777" w:rsidR="00936411" w:rsidRPr="007C51FC" w:rsidRDefault="00936411" w:rsidP="000B573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7335" w:type="dxa"/>
            <w:vAlign w:val="center"/>
            <w:hideMark/>
          </w:tcPr>
          <w:p w14:paraId="1A39CA2A" w14:textId="77777777" w:rsidR="00936411" w:rsidRPr="007C51FC" w:rsidRDefault="00936411" w:rsidP="00415C4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Centrul Județean de Resurse și Asistență Educațională Brașov</w:t>
            </w:r>
          </w:p>
        </w:tc>
        <w:tc>
          <w:tcPr>
            <w:tcW w:w="4500" w:type="dxa"/>
          </w:tcPr>
          <w:p w14:paraId="360D6AB3" w14:textId="77777777" w:rsidR="00936411" w:rsidRPr="00A751A3" w:rsidRDefault="00936411" w:rsidP="00A7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A751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Bazgan Camelia</w:t>
            </w:r>
          </w:p>
        </w:tc>
      </w:tr>
      <w:tr w:rsidR="00936411" w:rsidRPr="007C51FC" w14:paraId="6307F799" w14:textId="77777777" w:rsidTr="00936411">
        <w:trPr>
          <w:trHeight w:val="562"/>
          <w:jc w:val="center"/>
        </w:trPr>
        <w:tc>
          <w:tcPr>
            <w:tcW w:w="993" w:type="dxa"/>
            <w:vAlign w:val="center"/>
          </w:tcPr>
          <w:p w14:paraId="199CAA3E" w14:textId="77777777" w:rsidR="00936411" w:rsidRPr="007C51FC" w:rsidRDefault="00936411" w:rsidP="000B573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7335" w:type="dxa"/>
            <w:vAlign w:val="center"/>
            <w:hideMark/>
          </w:tcPr>
          <w:p w14:paraId="2A3BD043" w14:textId="77777777" w:rsidR="00936411" w:rsidRPr="007C51FC" w:rsidRDefault="00936411" w:rsidP="00415C4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Liceul Teoretic „I. Pascu” Codlea</w:t>
            </w:r>
          </w:p>
        </w:tc>
        <w:tc>
          <w:tcPr>
            <w:tcW w:w="4500" w:type="dxa"/>
          </w:tcPr>
          <w:p w14:paraId="53B1559B" w14:textId="77777777" w:rsidR="00936411" w:rsidRPr="00A751A3" w:rsidRDefault="00936411" w:rsidP="004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 xml:space="preserve">Danciu Mirela </w:t>
            </w:r>
          </w:p>
        </w:tc>
      </w:tr>
      <w:tr w:rsidR="00936411" w:rsidRPr="007C51FC" w14:paraId="4E5D4EA1" w14:textId="77777777" w:rsidTr="00936411">
        <w:trPr>
          <w:trHeight w:val="516"/>
          <w:jc w:val="center"/>
        </w:trPr>
        <w:tc>
          <w:tcPr>
            <w:tcW w:w="993" w:type="dxa"/>
            <w:vAlign w:val="center"/>
          </w:tcPr>
          <w:p w14:paraId="43B29DC5" w14:textId="77777777" w:rsidR="00936411" w:rsidRPr="007C51FC" w:rsidRDefault="00936411" w:rsidP="000B573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7335" w:type="dxa"/>
            <w:vAlign w:val="center"/>
            <w:hideMark/>
          </w:tcPr>
          <w:p w14:paraId="365B6BB4" w14:textId="77777777" w:rsidR="00936411" w:rsidRPr="007C51FC" w:rsidRDefault="00936411" w:rsidP="0053257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Grădiniţa cu program prelungit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 </w:t>
            </w: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„Prichindeii” Făgăraş </w:t>
            </w:r>
          </w:p>
        </w:tc>
        <w:tc>
          <w:tcPr>
            <w:tcW w:w="4500" w:type="dxa"/>
          </w:tcPr>
          <w:p w14:paraId="6C3FA9C3" w14:textId="44E6418D" w:rsidR="00936411" w:rsidRPr="00A751A3" w:rsidRDefault="00936411" w:rsidP="004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Stăncioiu Daniela</w:t>
            </w:r>
          </w:p>
        </w:tc>
      </w:tr>
      <w:tr w:rsidR="00936411" w:rsidRPr="007C51FC" w14:paraId="086B59BC" w14:textId="77777777" w:rsidTr="00936411">
        <w:trPr>
          <w:trHeight w:val="534"/>
          <w:jc w:val="center"/>
        </w:trPr>
        <w:tc>
          <w:tcPr>
            <w:tcW w:w="993" w:type="dxa"/>
            <w:vAlign w:val="center"/>
          </w:tcPr>
          <w:p w14:paraId="6C9E47B5" w14:textId="77777777" w:rsidR="00936411" w:rsidRPr="007C51FC" w:rsidRDefault="00936411" w:rsidP="000B573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7335" w:type="dxa"/>
            <w:vAlign w:val="center"/>
            <w:hideMark/>
          </w:tcPr>
          <w:p w14:paraId="0F31E710" w14:textId="77777777" w:rsidR="00936411" w:rsidRPr="007C51FC" w:rsidRDefault="00936411" w:rsidP="00415C4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Liceul Teoretic „Petru Rareș” Feldioara </w:t>
            </w:r>
          </w:p>
        </w:tc>
        <w:tc>
          <w:tcPr>
            <w:tcW w:w="4500" w:type="dxa"/>
          </w:tcPr>
          <w:p w14:paraId="087A117B" w14:textId="0970AB9D" w:rsidR="00936411" w:rsidRPr="00A751A3" w:rsidRDefault="00936411" w:rsidP="00A7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Dima Doru</w:t>
            </w:r>
          </w:p>
        </w:tc>
      </w:tr>
      <w:tr w:rsidR="00936411" w:rsidRPr="007C51FC" w14:paraId="4D0C3FF1" w14:textId="77777777" w:rsidTr="00936411">
        <w:trPr>
          <w:trHeight w:val="500"/>
          <w:jc w:val="center"/>
        </w:trPr>
        <w:tc>
          <w:tcPr>
            <w:tcW w:w="993" w:type="dxa"/>
            <w:vAlign w:val="center"/>
          </w:tcPr>
          <w:p w14:paraId="195E44BC" w14:textId="77777777" w:rsidR="00936411" w:rsidRPr="007C51FC" w:rsidRDefault="00936411" w:rsidP="000B573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7335" w:type="dxa"/>
            <w:vAlign w:val="center"/>
            <w:hideMark/>
          </w:tcPr>
          <w:p w14:paraId="507FA60E" w14:textId="77777777" w:rsidR="00936411" w:rsidRPr="007C51FC" w:rsidRDefault="00936411" w:rsidP="00415C4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Şcoala Gimnazială Prejmer </w:t>
            </w:r>
          </w:p>
        </w:tc>
        <w:tc>
          <w:tcPr>
            <w:tcW w:w="4500" w:type="dxa"/>
          </w:tcPr>
          <w:p w14:paraId="4C12450C" w14:textId="119A320A" w:rsidR="00936411" w:rsidRPr="00A751A3" w:rsidRDefault="00936411" w:rsidP="004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Taloș Roxana</w:t>
            </w:r>
          </w:p>
        </w:tc>
      </w:tr>
      <w:tr w:rsidR="00936411" w:rsidRPr="007C51FC" w14:paraId="4556CA9E" w14:textId="77777777" w:rsidTr="00936411">
        <w:trPr>
          <w:trHeight w:val="550"/>
          <w:jc w:val="center"/>
        </w:trPr>
        <w:tc>
          <w:tcPr>
            <w:tcW w:w="993" w:type="dxa"/>
            <w:vAlign w:val="center"/>
          </w:tcPr>
          <w:p w14:paraId="69FDE361" w14:textId="77777777" w:rsidR="00936411" w:rsidRPr="007C51FC" w:rsidRDefault="00936411" w:rsidP="000B573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7335" w:type="dxa"/>
            <w:vAlign w:val="center"/>
            <w:hideMark/>
          </w:tcPr>
          <w:p w14:paraId="4C08F07B" w14:textId="77777777" w:rsidR="00936411" w:rsidRPr="007C51FC" w:rsidRDefault="00936411" w:rsidP="00415C4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Liceul Teoretic „George Moroianu” Săcele </w:t>
            </w:r>
          </w:p>
        </w:tc>
        <w:tc>
          <w:tcPr>
            <w:tcW w:w="4500" w:type="dxa"/>
          </w:tcPr>
          <w:p w14:paraId="0DFE7C46" w14:textId="77777777" w:rsidR="00936411" w:rsidRPr="00A751A3" w:rsidRDefault="00936411" w:rsidP="004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A751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Duți Tatiana</w:t>
            </w:r>
          </w:p>
        </w:tc>
      </w:tr>
      <w:tr w:rsidR="00936411" w:rsidRPr="007C51FC" w14:paraId="6FB207EB" w14:textId="77777777" w:rsidTr="00936411">
        <w:trPr>
          <w:trHeight w:val="558"/>
          <w:jc w:val="center"/>
        </w:trPr>
        <w:tc>
          <w:tcPr>
            <w:tcW w:w="993" w:type="dxa"/>
            <w:vAlign w:val="center"/>
          </w:tcPr>
          <w:p w14:paraId="2DA7F06F" w14:textId="77777777" w:rsidR="00936411" w:rsidRPr="007C51FC" w:rsidRDefault="00936411" w:rsidP="000B573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7335" w:type="dxa"/>
            <w:vAlign w:val="center"/>
            <w:hideMark/>
          </w:tcPr>
          <w:p w14:paraId="1EBF8E6B" w14:textId="77777777" w:rsidR="00936411" w:rsidRPr="007C51FC" w:rsidRDefault="00936411" w:rsidP="00415C4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 xml:space="preserve">Liceul Teoretic  „St. O. Iosif” Rupea </w:t>
            </w:r>
          </w:p>
        </w:tc>
        <w:tc>
          <w:tcPr>
            <w:tcW w:w="4500" w:type="dxa"/>
          </w:tcPr>
          <w:p w14:paraId="35C76C46" w14:textId="77777777" w:rsidR="00936411" w:rsidRPr="00A751A3" w:rsidRDefault="00936411" w:rsidP="004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A751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Barbu Mihaela</w:t>
            </w:r>
          </w:p>
        </w:tc>
      </w:tr>
      <w:tr w:rsidR="00936411" w:rsidRPr="007C51FC" w14:paraId="2D017D53" w14:textId="77777777" w:rsidTr="00936411">
        <w:trPr>
          <w:trHeight w:val="580"/>
          <w:jc w:val="center"/>
        </w:trPr>
        <w:tc>
          <w:tcPr>
            <w:tcW w:w="993" w:type="dxa"/>
            <w:vAlign w:val="center"/>
          </w:tcPr>
          <w:p w14:paraId="1BE6C580" w14:textId="77777777" w:rsidR="00936411" w:rsidRPr="007C51FC" w:rsidRDefault="00936411" w:rsidP="000B573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7335" w:type="dxa"/>
            <w:vAlign w:val="center"/>
            <w:hideMark/>
          </w:tcPr>
          <w:p w14:paraId="7F336E2D" w14:textId="77777777" w:rsidR="00936411" w:rsidRPr="007C51FC" w:rsidRDefault="00936411" w:rsidP="00415C4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  <w:t>Liceul Teoretic „I.C. Drăguşanu” Victoria</w:t>
            </w:r>
          </w:p>
        </w:tc>
        <w:tc>
          <w:tcPr>
            <w:tcW w:w="4500" w:type="dxa"/>
          </w:tcPr>
          <w:p w14:paraId="7316BAC4" w14:textId="77777777" w:rsidR="00936411" w:rsidRPr="00A751A3" w:rsidRDefault="00936411" w:rsidP="004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 w:rsidRPr="00A751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>Bordeanu Luminița</w:t>
            </w:r>
          </w:p>
        </w:tc>
      </w:tr>
      <w:tr w:rsidR="00936411" w:rsidRPr="007C51FC" w14:paraId="3CA953CE" w14:textId="77777777" w:rsidTr="00936411">
        <w:trPr>
          <w:trHeight w:val="560"/>
          <w:jc w:val="center"/>
        </w:trPr>
        <w:tc>
          <w:tcPr>
            <w:tcW w:w="993" w:type="dxa"/>
            <w:vAlign w:val="center"/>
          </w:tcPr>
          <w:p w14:paraId="2D319ED6" w14:textId="77777777" w:rsidR="00936411" w:rsidRPr="007C51FC" w:rsidRDefault="00936411" w:rsidP="000B573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</w:p>
        </w:tc>
        <w:tc>
          <w:tcPr>
            <w:tcW w:w="7335" w:type="dxa"/>
            <w:vAlign w:val="center"/>
            <w:hideMark/>
          </w:tcPr>
          <w:p w14:paraId="63A74EBB" w14:textId="77777777" w:rsidR="00936411" w:rsidRPr="007C51FC" w:rsidRDefault="00936411" w:rsidP="00415C4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o-RO"/>
              </w:rPr>
            </w:pPr>
            <w:r w:rsidRPr="007C51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o-RO"/>
              </w:rPr>
              <w:t>Grădinița cu program prelungit nr.3 ”Furnicuța” Zărneşti</w:t>
            </w:r>
          </w:p>
        </w:tc>
        <w:tc>
          <w:tcPr>
            <w:tcW w:w="4500" w:type="dxa"/>
          </w:tcPr>
          <w:p w14:paraId="248457B8" w14:textId="1DCBFCFC" w:rsidR="00936411" w:rsidRPr="00A751A3" w:rsidRDefault="00936411" w:rsidP="004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o-RO"/>
              </w:rPr>
              <w:t xml:space="preserve">Iakab Oana </w:t>
            </w:r>
          </w:p>
        </w:tc>
      </w:tr>
    </w:tbl>
    <w:p w14:paraId="4700E452" w14:textId="77777777" w:rsidR="000B5735" w:rsidRPr="007C51FC" w:rsidRDefault="000B5735" w:rsidP="00E47746">
      <w:pPr>
        <w:rPr>
          <w:rFonts w:ascii="Times New Roman" w:hAnsi="Times New Roman"/>
        </w:rPr>
      </w:pPr>
    </w:p>
    <w:sectPr w:rsidR="000B5735" w:rsidRPr="007C51FC" w:rsidSect="00A144A6">
      <w:headerReference w:type="default" r:id="rId8"/>
      <w:headerReference w:type="first" r:id="rId9"/>
      <w:pgSz w:w="16838" w:h="11906" w:orient="landscape" w:code="9"/>
      <w:pgMar w:top="540" w:right="567" w:bottom="360" w:left="567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68F9" w14:textId="77777777" w:rsidR="002C31A3" w:rsidRDefault="002C31A3" w:rsidP="00A25432">
      <w:pPr>
        <w:spacing w:after="0" w:line="240" w:lineRule="auto"/>
      </w:pPr>
      <w:r>
        <w:separator/>
      </w:r>
    </w:p>
  </w:endnote>
  <w:endnote w:type="continuationSeparator" w:id="0">
    <w:p w14:paraId="7C46382A" w14:textId="77777777" w:rsidR="002C31A3" w:rsidRDefault="002C31A3" w:rsidP="00A2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BB76" w14:textId="77777777" w:rsidR="002C31A3" w:rsidRDefault="002C31A3" w:rsidP="00A25432">
      <w:pPr>
        <w:spacing w:after="0" w:line="240" w:lineRule="auto"/>
      </w:pPr>
      <w:r>
        <w:separator/>
      </w:r>
    </w:p>
  </w:footnote>
  <w:footnote w:type="continuationSeparator" w:id="0">
    <w:p w14:paraId="22071ECF" w14:textId="77777777" w:rsidR="002C31A3" w:rsidRDefault="002C31A3" w:rsidP="00A2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C99F" w14:textId="77777777" w:rsidR="00A25432" w:rsidRDefault="00A25432" w:rsidP="00A25432">
    <w:pPr>
      <w:pStyle w:val="Header"/>
      <w:jc w:val="center"/>
    </w:pPr>
  </w:p>
  <w:p w14:paraId="4877CE2D" w14:textId="77777777" w:rsidR="00DF531B" w:rsidRDefault="00DF531B" w:rsidP="00A2543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916C" w14:textId="79F4BC5C" w:rsidR="00FF522B" w:rsidRPr="00DE7909" w:rsidRDefault="00936411" w:rsidP="00A144A6">
    <w:pPr>
      <w:pStyle w:val="Header"/>
      <w:jc w:val="center"/>
    </w:pPr>
    <w:r w:rsidRPr="009E0280">
      <w:rPr>
        <w:rFonts w:ascii="Arial" w:hAnsi="Arial" w:cs="Arial"/>
        <w:noProof/>
      </w:rPr>
      <w:drawing>
        <wp:inline distT="0" distB="0" distL="0" distR="0" wp14:anchorId="3CEB07C3" wp14:editId="1F95A4E0">
          <wp:extent cx="5924550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87F"/>
    <w:multiLevelType w:val="hybridMultilevel"/>
    <w:tmpl w:val="E41CCA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3098"/>
    <w:multiLevelType w:val="hybridMultilevel"/>
    <w:tmpl w:val="031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728E3"/>
    <w:multiLevelType w:val="hybridMultilevel"/>
    <w:tmpl w:val="4CE427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14E7E"/>
    <w:multiLevelType w:val="hybridMultilevel"/>
    <w:tmpl w:val="031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628323">
    <w:abstractNumId w:val="2"/>
  </w:num>
  <w:num w:numId="2" w16cid:durableId="633603255">
    <w:abstractNumId w:val="0"/>
  </w:num>
  <w:num w:numId="3" w16cid:durableId="1445880807">
    <w:abstractNumId w:val="3"/>
  </w:num>
  <w:num w:numId="4" w16cid:durableId="70445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75"/>
    <w:rsid w:val="00010024"/>
    <w:rsid w:val="000109D0"/>
    <w:rsid w:val="00011FB6"/>
    <w:rsid w:val="000208AF"/>
    <w:rsid w:val="000235A1"/>
    <w:rsid w:val="00036416"/>
    <w:rsid w:val="000365DD"/>
    <w:rsid w:val="00042307"/>
    <w:rsid w:val="00043403"/>
    <w:rsid w:val="0006141F"/>
    <w:rsid w:val="00061DCD"/>
    <w:rsid w:val="00065811"/>
    <w:rsid w:val="0007196F"/>
    <w:rsid w:val="000826AD"/>
    <w:rsid w:val="00084B4B"/>
    <w:rsid w:val="00097E9A"/>
    <w:rsid w:val="000A1D60"/>
    <w:rsid w:val="000A3924"/>
    <w:rsid w:val="000B0BEB"/>
    <w:rsid w:val="000B0C94"/>
    <w:rsid w:val="000B2888"/>
    <w:rsid w:val="000B3F41"/>
    <w:rsid w:val="000B5735"/>
    <w:rsid w:val="000D2A9B"/>
    <w:rsid w:val="000D6D26"/>
    <w:rsid w:val="000F09C9"/>
    <w:rsid w:val="0010061F"/>
    <w:rsid w:val="0010103D"/>
    <w:rsid w:val="00103354"/>
    <w:rsid w:val="0011074A"/>
    <w:rsid w:val="0011225F"/>
    <w:rsid w:val="00116AAB"/>
    <w:rsid w:val="0011754D"/>
    <w:rsid w:val="00132225"/>
    <w:rsid w:val="00146BF7"/>
    <w:rsid w:val="00147DCA"/>
    <w:rsid w:val="00161BC6"/>
    <w:rsid w:val="00164E8C"/>
    <w:rsid w:val="00172584"/>
    <w:rsid w:val="00177526"/>
    <w:rsid w:val="00192647"/>
    <w:rsid w:val="00193489"/>
    <w:rsid w:val="001934E2"/>
    <w:rsid w:val="0019724A"/>
    <w:rsid w:val="00197E9D"/>
    <w:rsid w:val="001A15D4"/>
    <w:rsid w:val="001B1368"/>
    <w:rsid w:val="001B37EC"/>
    <w:rsid w:val="001B70EA"/>
    <w:rsid w:val="001C10F8"/>
    <w:rsid w:val="001C418E"/>
    <w:rsid w:val="001E4DDC"/>
    <w:rsid w:val="002016E3"/>
    <w:rsid w:val="00220845"/>
    <w:rsid w:val="00224755"/>
    <w:rsid w:val="00235AD6"/>
    <w:rsid w:val="00243024"/>
    <w:rsid w:val="002463D4"/>
    <w:rsid w:val="00246EA8"/>
    <w:rsid w:val="00253122"/>
    <w:rsid w:val="00256F37"/>
    <w:rsid w:val="002669A4"/>
    <w:rsid w:val="00282210"/>
    <w:rsid w:val="00293684"/>
    <w:rsid w:val="00295919"/>
    <w:rsid w:val="002A0D5B"/>
    <w:rsid w:val="002A0E32"/>
    <w:rsid w:val="002A2B13"/>
    <w:rsid w:val="002B0C18"/>
    <w:rsid w:val="002B1A0F"/>
    <w:rsid w:val="002B63A5"/>
    <w:rsid w:val="002C31A3"/>
    <w:rsid w:val="002C45F9"/>
    <w:rsid w:val="002C5827"/>
    <w:rsid w:val="002D2D79"/>
    <w:rsid w:val="002D38F8"/>
    <w:rsid w:val="002D7EE2"/>
    <w:rsid w:val="002E2239"/>
    <w:rsid w:val="002E3A13"/>
    <w:rsid w:val="002E6F2B"/>
    <w:rsid w:val="002F6A7F"/>
    <w:rsid w:val="002F7580"/>
    <w:rsid w:val="0031299B"/>
    <w:rsid w:val="00315164"/>
    <w:rsid w:val="0032263A"/>
    <w:rsid w:val="00337DF4"/>
    <w:rsid w:val="00340974"/>
    <w:rsid w:val="00394718"/>
    <w:rsid w:val="003A5069"/>
    <w:rsid w:val="003B40E5"/>
    <w:rsid w:val="003B682D"/>
    <w:rsid w:val="003C53D9"/>
    <w:rsid w:val="003F4474"/>
    <w:rsid w:val="00406D4D"/>
    <w:rsid w:val="00421A30"/>
    <w:rsid w:val="004246BF"/>
    <w:rsid w:val="00432CA5"/>
    <w:rsid w:val="004347EF"/>
    <w:rsid w:val="004442C6"/>
    <w:rsid w:val="0044504A"/>
    <w:rsid w:val="00453098"/>
    <w:rsid w:val="00453447"/>
    <w:rsid w:val="00456E05"/>
    <w:rsid w:val="0046673E"/>
    <w:rsid w:val="00473FDE"/>
    <w:rsid w:val="00475639"/>
    <w:rsid w:val="004842BC"/>
    <w:rsid w:val="00485E04"/>
    <w:rsid w:val="004B3362"/>
    <w:rsid w:val="004B4354"/>
    <w:rsid w:val="004E70D7"/>
    <w:rsid w:val="0050109D"/>
    <w:rsid w:val="00505B49"/>
    <w:rsid w:val="00505B8E"/>
    <w:rsid w:val="00526EC6"/>
    <w:rsid w:val="0052774A"/>
    <w:rsid w:val="00527C3C"/>
    <w:rsid w:val="0053257B"/>
    <w:rsid w:val="0053376E"/>
    <w:rsid w:val="00543E5B"/>
    <w:rsid w:val="00547887"/>
    <w:rsid w:val="00573060"/>
    <w:rsid w:val="005851D6"/>
    <w:rsid w:val="0059430F"/>
    <w:rsid w:val="005C408E"/>
    <w:rsid w:val="005C56D0"/>
    <w:rsid w:val="005C7072"/>
    <w:rsid w:val="005D11F1"/>
    <w:rsid w:val="005D490D"/>
    <w:rsid w:val="005D4CB8"/>
    <w:rsid w:val="005D4DF3"/>
    <w:rsid w:val="005D6EA1"/>
    <w:rsid w:val="005E30EF"/>
    <w:rsid w:val="005E7B82"/>
    <w:rsid w:val="005F0442"/>
    <w:rsid w:val="0060530F"/>
    <w:rsid w:val="00612638"/>
    <w:rsid w:val="00617796"/>
    <w:rsid w:val="00617A69"/>
    <w:rsid w:val="00627A03"/>
    <w:rsid w:val="00633A03"/>
    <w:rsid w:val="00641A4A"/>
    <w:rsid w:val="00641FA8"/>
    <w:rsid w:val="0065670C"/>
    <w:rsid w:val="00656A34"/>
    <w:rsid w:val="00662E72"/>
    <w:rsid w:val="00662EFC"/>
    <w:rsid w:val="0067423D"/>
    <w:rsid w:val="00687F28"/>
    <w:rsid w:val="00690BF3"/>
    <w:rsid w:val="006A16AA"/>
    <w:rsid w:val="006A1D22"/>
    <w:rsid w:val="006B2CF7"/>
    <w:rsid w:val="006C55D8"/>
    <w:rsid w:val="006C70B5"/>
    <w:rsid w:val="006D1FF4"/>
    <w:rsid w:val="006D694E"/>
    <w:rsid w:val="006D79E5"/>
    <w:rsid w:val="006F3441"/>
    <w:rsid w:val="006F408F"/>
    <w:rsid w:val="006F5D32"/>
    <w:rsid w:val="007047F1"/>
    <w:rsid w:val="00705E1E"/>
    <w:rsid w:val="007066D9"/>
    <w:rsid w:val="00710138"/>
    <w:rsid w:val="00714D71"/>
    <w:rsid w:val="00716746"/>
    <w:rsid w:val="007211A1"/>
    <w:rsid w:val="00725A45"/>
    <w:rsid w:val="00730B6F"/>
    <w:rsid w:val="00732972"/>
    <w:rsid w:val="00736166"/>
    <w:rsid w:val="00742A5E"/>
    <w:rsid w:val="00752910"/>
    <w:rsid w:val="00755AFD"/>
    <w:rsid w:val="007572F4"/>
    <w:rsid w:val="00760175"/>
    <w:rsid w:val="007610A6"/>
    <w:rsid w:val="00763DAB"/>
    <w:rsid w:val="00783411"/>
    <w:rsid w:val="007911AA"/>
    <w:rsid w:val="007A0FFC"/>
    <w:rsid w:val="007B2778"/>
    <w:rsid w:val="007B7509"/>
    <w:rsid w:val="007C0336"/>
    <w:rsid w:val="007C51FC"/>
    <w:rsid w:val="007C6B90"/>
    <w:rsid w:val="007D3E2F"/>
    <w:rsid w:val="007D7EC1"/>
    <w:rsid w:val="007E17E1"/>
    <w:rsid w:val="007E6F2C"/>
    <w:rsid w:val="007F4683"/>
    <w:rsid w:val="007F792F"/>
    <w:rsid w:val="00800612"/>
    <w:rsid w:val="00802A69"/>
    <w:rsid w:val="0082458C"/>
    <w:rsid w:val="00824C62"/>
    <w:rsid w:val="008376DA"/>
    <w:rsid w:val="008444BB"/>
    <w:rsid w:val="00850A7C"/>
    <w:rsid w:val="00856554"/>
    <w:rsid w:val="0086626B"/>
    <w:rsid w:val="008665AC"/>
    <w:rsid w:val="0086757C"/>
    <w:rsid w:val="0086771B"/>
    <w:rsid w:val="00873AC7"/>
    <w:rsid w:val="008864E5"/>
    <w:rsid w:val="008955E5"/>
    <w:rsid w:val="00895DFB"/>
    <w:rsid w:val="00897D36"/>
    <w:rsid w:val="008B3296"/>
    <w:rsid w:val="008C4C8D"/>
    <w:rsid w:val="008D0F48"/>
    <w:rsid w:val="008D1019"/>
    <w:rsid w:val="008E4711"/>
    <w:rsid w:val="008E77BB"/>
    <w:rsid w:val="008F132F"/>
    <w:rsid w:val="008F1707"/>
    <w:rsid w:val="00910597"/>
    <w:rsid w:val="00910E87"/>
    <w:rsid w:val="00936411"/>
    <w:rsid w:val="0093654C"/>
    <w:rsid w:val="00941D52"/>
    <w:rsid w:val="00952CC0"/>
    <w:rsid w:val="00954180"/>
    <w:rsid w:val="009603A6"/>
    <w:rsid w:val="00973C6B"/>
    <w:rsid w:val="00980B61"/>
    <w:rsid w:val="009869D3"/>
    <w:rsid w:val="009874FA"/>
    <w:rsid w:val="009B3BD1"/>
    <w:rsid w:val="009D75A7"/>
    <w:rsid w:val="009E012A"/>
    <w:rsid w:val="009F4383"/>
    <w:rsid w:val="00A021C1"/>
    <w:rsid w:val="00A0653E"/>
    <w:rsid w:val="00A1242A"/>
    <w:rsid w:val="00A144A6"/>
    <w:rsid w:val="00A2310E"/>
    <w:rsid w:val="00A25432"/>
    <w:rsid w:val="00A360D0"/>
    <w:rsid w:val="00A4051D"/>
    <w:rsid w:val="00A508EF"/>
    <w:rsid w:val="00A7110C"/>
    <w:rsid w:val="00A71BC3"/>
    <w:rsid w:val="00A73DC5"/>
    <w:rsid w:val="00A751A3"/>
    <w:rsid w:val="00A765DC"/>
    <w:rsid w:val="00A97E2C"/>
    <w:rsid w:val="00AA000E"/>
    <w:rsid w:val="00AC12B9"/>
    <w:rsid w:val="00AD7076"/>
    <w:rsid w:val="00AD79A2"/>
    <w:rsid w:val="00AE621D"/>
    <w:rsid w:val="00B0780E"/>
    <w:rsid w:val="00B12537"/>
    <w:rsid w:val="00B1713D"/>
    <w:rsid w:val="00B32D8A"/>
    <w:rsid w:val="00B45395"/>
    <w:rsid w:val="00B46063"/>
    <w:rsid w:val="00B55AEC"/>
    <w:rsid w:val="00B64FA3"/>
    <w:rsid w:val="00B7198D"/>
    <w:rsid w:val="00B742AC"/>
    <w:rsid w:val="00B7550B"/>
    <w:rsid w:val="00B76BAD"/>
    <w:rsid w:val="00B9117D"/>
    <w:rsid w:val="00B92759"/>
    <w:rsid w:val="00BB24AA"/>
    <w:rsid w:val="00BB6D84"/>
    <w:rsid w:val="00BF12EB"/>
    <w:rsid w:val="00BF52AD"/>
    <w:rsid w:val="00C016BA"/>
    <w:rsid w:val="00C11276"/>
    <w:rsid w:val="00C13CF3"/>
    <w:rsid w:val="00C1476A"/>
    <w:rsid w:val="00C248D7"/>
    <w:rsid w:val="00C42C64"/>
    <w:rsid w:val="00C477CB"/>
    <w:rsid w:val="00C53A3C"/>
    <w:rsid w:val="00C54E7A"/>
    <w:rsid w:val="00C618E3"/>
    <w:rsid w:val="00C72CC3"/>
    <w:rsid w:val="00C82645"/>
    <w:rsid w:val="00C9293F"/>
    <w:rsid w:val="00CA255A"/>
    <w:rsid w:val="00CA506A"/>
    <w:rsid w:val="00CA78C8"/>
    <w:rsid w:val="00CC06D6"/>
    <w:rsid w:val="00CD5C96"/>
    <w:rsid w:val="00CE3239"/>
    <w:rsid w:val="00CF51B1"/>
    <w:rsid w:val="00D04450"/>
    <w:rsid w:val="00D06612"/>
    <w:rsid w:val="00D16107"/>
    <w:rsid w:val="00D23C93"/>
    <w:rsid w:val="00D24C57"/>
    <w:rsid w:val="00D26F42"/>
    <w:rsid w:val="00D31017"/>
    <w:rsid w:val="00D3129B"/>
    <w:rsid w:val="00D62160"/>
    <w:rsid w:val="00D630A2"/>
    <w:rsid w:val="00D630F6"/>
    <w:rsid w:val="00D67B8C"/>
    <w:rsid w:val="00D721C6"/>
    <w:rsid w:val="00D758AC"/>
    <w:rsid w:val="00D80875"/>
    <w:rsid w:val="00D90113"/>
    <w:rsid w:val="00DA4D85"/>
    <w:rsid w:val="00DA6F82"/>
    <w:rsid w:val="00DB7D4A"/>
    <w:rsid w:val="00DD620F"/>
    <w:rsid w:val="00DE5B9C"/>
    <w:rsid w:val="00DE7909"/>
    <w:rsid w:val="00DF531B"/>
    <w:rsid w:val="00E125FB"/>
    <w:rsid w:val="00E32D24"/>
    <w:rsid w:val="00E44A9E"/>
    <w:rsid w:val="00E47746"/>
    <w:rsid w:val="00E55E9D"/>
    <w:rsid w:val="00E60D04"/>
    <w:rsid w:val="00E634F6"/>
    <w:rsid w:val="00E72076"/>
    <w:rsid w:val="00E73076"/>
    <w:rsid w:val="00E84F9A"/>
    <w:rsid w:val="00EA2623"/>
    <w:rsid w:val="00EA55F8"/>
    <w:rsid w:val="00ED36CC"/>
    <w:rsid w:val="00ED3847"/>
    <w:rsid w:val="00ED7039"/>
    <w:rsid w:val="00EE137B"/>
    <w:rsid w:val="00EE2575"/>
    <w:rsid w:val="00EE75E1"/>
    <w:rsid w:val="00EF39E6"/>
    <w:rsid w:val="00EF4871"/>
    <w:rsid w:val="00F327A7"/>
    <w:rsid w:val="00F444CF"/>
    <w:rsid w:val="00F55987"/>
    <w:rsid w:val="00F62982"/>
    <w:rsid w:val="00FA7035"/>
    <w:rsid w:val="00FA7705"/>
    <w:rsid w:val="00FB042F"/>
    <w:rsid w:val="00FB359C"/>
    <w:rsid w:val="00FD13E9"/>
    <w:rsid w:val="00FD44CE"/>
    <w:rsid w:val="00FE35B5"/>
    <w:rsid w:val="00FE5C89"/>
    <w:rsid w:val="00FF522B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DC98B"/>
  <w15:chartTrackingRefBased/>
  <w15:docId w15:val="{5AB12F41-4C65-4241-BDFC-EB2C95C4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75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175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sid w:val="00760175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6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92647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5432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25432"/>
    <w:rPr>
      <w:sz w:val="22"/>
      <w:szCs w:val="22"/>
      <w:lang w:eastAsia="en-US"/>
    </w:rPr>
  </w:style>
  <w:style w:type="character" w:styleId="Strong">
    <w:name w:val="Strong"/>
    <w:uiPriority w:val="22"/>
    <w:qFormat/>
    <w:rsid w:val="002D2D79"/>
    <w:rPr>
      <w:b/>
      <w:bCs/>
    </w:rPr>
  </w:style>
  <w:style w:type="character" w:styleId="Hyperlink">
    <w:name w:val="Hyperlink"/>
    <w:uiPriority w:val="99"/>
    <w:semiHidden/>
    <w:unhideWhenUsed/>
    <w:rsid w:val="00444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E03C-3AB1-433B-A935-7AC278CD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CJRAE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RESILIENCE 3</cp:lastModifiedBy>
  <cp:revision>2</cp:revision>
  <cp:lastPrinted>2023-03-14T08:21:00Z</cp:lastPrinted>
  <dcterms:created xsi:type="dcterms:W3CDTF">2023-03-31T10:23:00Z</dcterms:created>
  <dcterms:modified xsi:type="dcterms:W3CDTF">2023-03-31T10:23:00Z</dcterms:modified>
</cp:coreProperties>
</file>